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D8B33" w14:textId="541B726F" w:rsidR="002A2B64" w:rsidRDefault="007C4549" w:rsidP="00D36AAA">
      <w:pPr>
        <w:ind w:firstLine="480"/>
      </w:pPr>
      <w:r>
        <w:t>Introduction</w:t>
      </w:r>
    </w:p>
    <w:p w14:paraId="1C974DA3" w14:textId="77777777" w:rsidR="007602C9" w:rsidRDefault="007C4549" w:rsidP="00357164">
      <w:pPr>
        <w:ind w:firstLine="480"/>
      </w:pPr>
      <w:r>
        <w:t xml:space="preserve">In this </w:t>
      </w:r>
      <w:r w:rsidR="00357164">
        <w:t>lab, we</w:t>
      </w:r>
      <w:r>
        <w:t xml:space="preserve"> had two implementations of</w:t>
      </w:r>
      <w:r w:rsidR="00357164">
        <w:t xml:space="preserve"> </w:t>
      </w:r>
      <w:r>
        <w:t xml:space="preserve">digital filters for two different times of </w:t>
      </w:r>
      <w:r w:rsidR="00357164">
        <w:t>averages</w:t>
      </w:r>
      <w:r>
        <w:t xml:space="preserve"> and tested their hardware cost and performance.</w:t>
      </w:r>
      <w:r w:rsidR="00357164">
        <w:t xml:space="preserve"> And tested the</w:t>
      </w:r>
      <w:r w:rsidR="008054E5">
        <w:t xml:space="preserve"> implementation with external stimuli </w:t>
      </w:r>
      <w:r w:rsidR="00BB603C">
        <w:t>on FPGA.</w:t>
      </w:r>
    </w:p>
    <w:p w14:paraId="32904965" w14:textId="54E2D1CB" w:rsidR="007C4549" w:rsidRDefault="00357164" w:rsidP="00357164">
      <w:pPr>
        <w:ind w:firstLine="480"/>
      </w:pPr>
      <w:r>
        <w:t xml:space="preserve"> </w:t>
      </w:r>
    </w:p>
    <w:p w14:paraId="4B74D4FE" w14:textId="3791A65E" w:rsidR="007C4549" w:rsidRDefault="002602A9" w:rsidP="00D36AAA">
      <w:pPr>
        <w:ind w:firstLine="480"/>
      </w:pPr>
      <w:r>
        <w:t>The system</w:t>
      </w:r>
    </w:p>
    <w:p w14:paraId="3006C337" w14:textId="46DF1D38" w:rsidR="002602A9" w:rsidRDefault="002602A9" w:rsidP="00D36AAA">
      <w:pPr>
        <w:ind w:firstLine="480"/>
      </w:pPr>
      <w:r>
        <w:t xml:space="preserve">The top design file MAC_gen_min_full.vhdl </w:t>
      </w:r>
      <w:r w:rsidR="00D0511E">
        <w:t xml:space="preserve">has </w:t>
      </w:r>
      <w:r>
        <w:t xml:space="preserve">contains </w:t>
      </w:r>
      <w:r w:rsidR="0080469C">
        <w:t>7</w:t>
      </w:r>
      <w:r>
        <w:t xml:space="preserve"> components - </w:t>
      </w:r>
      <w:r w:rsidRPr="002602A9">
        <w:t>MAC_gen_min_12_17</w:t>
      </w:r>
      <w:r>
        <w:t xml:space="preserve">, </w:t>
      </w:r>
      <w:r w:rsidR="0080469C">
        <w:t xml:space="preserve">two </w:t>
      </w:r>
      <w:r w:rsidRPr="002602A9">
        <w:t>convert_data_format</w:t>
      </w:r>
      <w:r>
        <w:t xml:space="preserve">, </w:t>
      </w:r>
      <w:r w:rsidRPr="002602A9">
        <w:t>sample_clock</w:t>
      </w:r>
      <w:r>
        <w:t xml:space="preserve">, </w:t>
      </w:r>
      <w:r w:rsidRPr="002602A9">
        <w:t>SPI_clock</w:t>
      </w:r>
      <w:r>
        <w:t xml:space="preserve">, </w:t>
      </w:r>
      <w:r w:rsidRPr="002602A9">
        <w:t>SPI_AD</w:t>
      </w:r>
      <w:r w:rsidR="000771E3">
        <w:t>,</w:t>
      </w:r>
      <w:r>
        <w:t xml:space="preserve"> and </w:t>
      </w:r>
      <w:r w:rsidRPr="002602A9">
        <w:t>SPI_DA</w:t>
      </w:r>
      <w:r w:rsidR="007004B7">
        <w:t xml:space="preserve"> with </w:t>
      </w:r>
      <w:r w:rsidR="0080469C">
        <w:t>some</w:t>
      </w:r>
      <w:r w:rsidR="007004B7">
        <w:t xml:space="preserve"> signal lines. </w:t>
      </w:r>
      <w:r w:rsidR="000771E3" w:rsidRPr="002602A9">
        <w:t>SPI_AD</w:t>
      </w:r>
      <w:r w:rsidR="000771E3">
        <w:t xml:space="preserve"> and the following converter modules can </w:t>
      </w:r>
      <w:r w:rsidR="002876E7" w:rsidRPr="002876E7">
        <w:t xml:space="preserve">convert the analog signal into digital signed_data, </w:t>
      </w:r>
      <w:r w:rsidR="000771E3">
        <w:t xml:space="preserve">filtered by the </w:t>
      </w:r>
      <w:r w:rsidR="000771E3" w:rsidRPr="002602A9">
        <w:t>MAC_gen_min_12_17</w:t>
      </w:r>
      <w:r w:rsidR="000771E3">
        <w:t xml:space="preserve">. After </w:t>
      </w:r>
      <w:r w:rsidR="00C35227">
        <w:t xml:space="preserve">through the </w:t>
      </w:r>
      <w:r w:rsidR="000771E3">
        <w:t xml:space="preserve">converter module again, the filtered signal is </w:t>
      </w:r>
      <w:r w:rsidR="002876E7" w:rsidRPr="002876E7">
        <w:t xml:space="preserve">converted </w:t>
      </w:r>
      <w:r w:rsidR="000771E3">
        <w:t xml:space="preserve">to analog data by </w:t>
      </w:r>
      <w:r w:rsidR="000771E3" w:rsidRPr="002602A9">
        <w:t>SPI_DA</w:t>
      </w:r>
      <w:r w:rsidR="000771E3">
        <w:t xml:space="preserve"> module.</w:t>
      </w:r>
      <w:r w:rsidR="000771E3">
        <w:t xml:space="preserve"> </w:t>
      </w:r>
      <w:r w:rsidR="0080469C">
        <w:t xml:space="preserve">SPI_clock and </w:t>
      </w:r>
      <w:r w:rsidR="0080469C" w:rsidRPr="002602A9">
        <w:t>sample_clock</w:t>
      </w:r>
      <w:r w:rsidR="0080469C">
        <w:t xml:space="preserve"> can create the clock_enable</w:t>
      </w:r>
      <w:r w:rsidR="000771E3">
        <w:t xml:space="preserve"> signals.</w:t>
      </w:r>
    </w:p>
    <w:p w14:paraId="5909DC95" w14:textId="5EEAEF52" w:rsidR="000674F4" w:rsidRDefault="00C35227" w:rsidP="000674F4">
      <w:pPr>
        <w:ind w:firstLine="480"/>
      </w:pPr>
      <w:r>
        <w:t xml:space="preserve">The </w:t>
      </w:r>
      <w:r>
        <w:t>MAC_gen_min_full</w:t>
      </w:r>
      <w:r>
        <w:t xml:space="preserve"> module is for the </w:t>
      </w:r>
      <w:r>
        <w:t>average</w:t>
      </w:r>
      <w:r>
        <w:t xml:space="preserve"> filter algorithm. </w:t>
      </w:r>
      <w:r w:rsidRPr="00C35227">
        <w:t>It calculates the</w:t>
      </w:r>
      <w:r w:rsidR="007E59AA">
        <w:t xml:space="preserve"> </w:t>
      </w:r>
      <w:r w:rsidR="00837A35">
        <w:t xml:space="preserve">filtered </w:t>
      </w:r>
      <w:r w:rsidR="00205139">
        <w:t>data</w:t>
      </w:r>
      <w:r w:rsidRPr="00C35227">
        <w:t xml:space="preserve"> using the average from a finite number of input </w:t>
      </w:r>
      <w:r w:rsidR="00AB50CF">
        <w:t>data sampled</w:t>
      </w:r>
      <w:r w:rsidR="008D3304">
        <w:t>.</w:t>
      </w:r>
      <w:r w:rsidR="00205139" w:rsidRPr="00205139">
        <w:t xml:space="preserve"> </w:t>
      </w:r>
      <w:r w:rsidR="00FB3AFC">
        <w:t xml:space="preserve">The finite number is the number of TAPs, which is decided by GENERIC parameters. The </w:t>
      </w:r>
      <w:r w:rsidR="00FB3AFC" w:rsidRPr="00FB3AFC">
        <w:t>SIGNAL_WIDTH</w:t>
      </w:r>
      <w:r w:rsidR="00FB3AFC">
        <w:t xml:space="preserve"> and </w:t>
      </w:r>
      <w:r w:rsidR="00FB3AFC" w:rsidRPr="00FB3AFC">
        <w:t>COEFF_WIDTH</w:t>
      </w:r>
      <w:r w:rsidR="00DE1D8A">
        <w:t xml:space="preserve"> </w:t>
      </w:r>
      <w:r w:rsidR="00FB3AFC">
        <w:t xml:space="preserve">in </w:t>
      </w:r>
      <w:r w:rsidR="00FB3AFC">
        <w:t>GENERIC</w:t>
      </w:r>
      <w:r w:rsidR="00DE1D8A">
        <w:t xml:space="preserve"> decide the data line width for calculation</w:t>
      </w:r>
      <w:r w:rsidR="00D86DD9">
        <w:t xml:space="preserve"> – </w:t>
      </w:r>
      <w:r w:rsidR="00D86DD9" w:rsidRPr="00D86DD9">
        <w:rPr>
          <w:b/>
          <w:bCs/>
        </w:rPr>
        <w:t>DA_data</w:t>
      </w:r>
      <w:r w:rsidR="00D86DD9">
        <w:rPr>
          <w:b/>
          <w:bCs/>
        </w:rPr>
        <w:t>/AD_data</w:t>
      </w:r>
      <w:r w:rsidR="00D86DD9">
        <w:t xml:space="preserve"> between SPI_DA/SPI_AD and converter, </w:t>
      </w:r>
      <w:r w:rsidR="00D86DD9" w:rsidRPr="00D86DD9">
        <w:rPr>
          <w:b/>
          <w:bCs/>
        </w:rPr>
        <w:t>filtered_data</w:t>
      </w:r>
      <w:r w:rsidR="00D86DD9">
        <w:rPr>
          <w:b/>
          <w:bCs/>
        </w:rPr>
        <w:t>/signed_data</w:t>
      </w:r>
      <w:r w:rsidR="00D86DD9">
        <w:t xml:space="preserve"> between </w:t>
      </w:r>
      <w:r w:rsidR="00D86DD9">
        <w:t>converter</w:t>
      </w:r>
      <w:r w:rsidR="00D86DD9">
        <w:t xml:space="preserve"> and MAC_gen_min</w:t>
      </w:r>
      <w:r w:rsidR="00DE1D8A">
        <w:t xml:space="preserve">. </w:t>
      </w:r>
      <w:r w:rsidR="00D42109">
        <w:t xml:space="preserve">Therefore, they control the hardware </w:t>
      </w:r>
      <w:r w:rsidR="005264F0">
        <w:t>area (</w:t>
      </w:r>
      <w:r w:rsidR="00D42109">
        <w:t xml:space="preserve">more TAPs, more area), </w:t>
      </w:r>
      <w:r w:rsidR="00093E13">
        <w:t xml:space="preserve">critical set-up time constraints (more TAPs, longer time), </w:t>
      </w:r>
      <w:r w:rsidR="00D86DD9">
        <w:t xml:space="preserve">dynamic </w:t>
      </w:r>
      <w:r w:rsidR="00FE0FFB">
        <w:t xml:space="preserve">power (because </w:t>
      </w:r>
      <w:r w:rsidR="005264F0">
        <w:t>wider</w:t>
      </w:r>
      <w:r w:rsidR="00FE0FFB">
        <w:t xml:space="preserve"> </w:t>
      </w:r>
      <w:r w:rsidR="005264F0">
        <w:t>data lines mean</w:t>
      </w:r>
      <w:r w:rsidR="00FE0FFB">
        <w:t xml:space="preserve"> more states in SPI_FSM </w:t>
      </w:r>
      <w:r w:rsidR="00FE0FFB">
        <w:rPr>
          <w:rFonts w:hint="eastAsia"/>
        </w:rPr>
        <w:t>so</w:t>
      </w:r>
      <w:r w:rsidR="00FE0FFB">
        <w:t xml:space="preserve"> that </w:t>
      </w:r>
      <w:r w:rsidR="005264F0">
        <w:t xml:space="preserve">a greater </w:t>
      </w:r>
      <w:r w:rsidR="005264F0" w:rsidRPr="005264F0">
        <w:t>number of bits to be flipped</w:t>
      </w:r>
      <w:r w:rsidR="00FE0FFB">
        <w:t>)</w:t>
      </w:r>
      <w:r w:rsidR="005264F0">
        <w:t xml:space="preserve">, </w:t>
      </w:r>
      <w:r w:rsidR="00D42109">
        <w:t xml:space="preserve">and </w:t>
      </w:r>
      <w:r w:rsidR="00595008">
        <w:t xml:space="preserve">energy per </w:t>
      </w:r>
      <w:r w:rsidR="005264F0">
        <w:t>operation.</w:t>
      </w:r>
    </w:p>
    <w:p w14:paraId="5727B6CE" w14:textId="77493848" w:rsidR="002F173C" w:rsidRDefault="00093E13" w:rsidP="002F173C">
      <w:pPr>
        <w:ind w:firstLine="480"/>
      </w:pPr>
      <w:r>
        <w:t>In lab 3, we have seen that the SPI</w:t>
      </w:r>
      <w:r w:rsidR="002876E7">
        <w:t>_DA</w:t>
      </w:r>
      <w:r>
        <w:t xml:space="preserve"> </w:t>
      </w:r>
      <w:r w:rsidR="00924A02" w:rsidRPr="002876E7">
        <w:t>convert</w:t>
      </w:r>
      <w:r w:rsidR="00924A02">
        <w:t xml:space="preserve">s </w:t>
      </w:r>
      <w:r>
        <w:t xml:space="preserve">the </w:t>
      </w:r>
      <w:r w:rsidR="00924A02">
        <w:t>p</w:t>
      </w:r>
      <w:r w:rsidR="002876E7" w:rsidRPr="002876E7">
        <w:t xml:space="preserve">arallel </w:t>
      </w:r>
      <w:r w:rsidR="00924A02">
        <w:t>d</w:t>
      </w:r>
      <w:r w:rsidR="002876E7" w:rsidRPr="002876E7">
        <w:t>ata</w:t>
      </w:r>
      <w:r w:rsidR="002876E7">
        <w:t xml:space="preserve"> into</w:t>
      </w:r>
      <w:r w:rsidR="002876E7" w:rsidRPr="002876E7">
        <w:t xml:space="preserve"> </w:t>
      </w:r>
      <w:r w:rsidR="00924A02">
        <w:t>s</w:t>
      </w:r>
      <w:r w:rsidR="002876E7" w:rsidRPr="002876E7">
        <w:t xml:space="preserve">erial </w:t>
      </w:r>
      <w:r w:rsidR="00924A02">
        <w:t>d</w:t>
      </w:r>
      <w:r w:rsidR="002876E7" w:rsidRPr="002876E7">
        <w:t>ata</w:t>
      </w:r>
      <w:r w:rsidR="00924A02">
        <w:t xml:space="preserve"> by FSM. SCLK</w:t>
      </w:r>
      <w:r w:rsidR="002F173C">
        <w:t>_enable</w:t>
      </w:r>
      <w:r w:rsidR="00924A02">
        <w:t xml:space="preserve"> signal from the block SPI_CLK decides how much and how long the FSM is. When we want the wordlengths of signal is 17, the necessary number of FSM is 17 (regardless of configuration and others)</w:t>
      </w:r>
      <w:r w:rsidR="00593CB2">
        <w:t xml:space="preserve">, </w:t>
      </w:r>
      <w:r w:rsidR="00F9121F">
        <w:t>which</w:t>
      </w:r>
      <w:r w:rsidR="00593CB2">
        <w:t xml:space="preserve"> means, the valid number of SCLK</w:t>
      </w:r>
      <w:r w:rsidR="002F173C">
        <w:t>_</w:t>
      </w:r>
      <w:r w:rsidR="002F173C">
        <w:t>enable</w:t>
      </w:r>
      <w:r w:rsidR="00593CB2">
        <w:t xml:space="preserve"> is 17 to change the state</w:t>
      </w:r>
      <w:r w:rsidR="008E3CCD">
        <w:t>s</w:t>
      </w:r>
      <w:r w:rsidR="00593CB2">
        <w:t xml:space="preserve"> converting</w:t>
      </w:r>
      <w:r w:rsidR="00894E92">
        <w:t>.</w:t>
      </w:r>
      <w:r w:rsidR="002F173C">
        <w:t xml:space="preserve"> SCLK_en</w:t>
      </w:r>
      <w:r w:rsidR="00CC4C60">
        <w:t xml:space="preserve"> and sample_en are generated</w:t>
      </w:r>
      <w:r w:rsidR="002F173C" w:rsidRPr="002F173C">
        <w:t xml:space="preserve"> from </w:t>
      </w:r>
      <w:r w:rsidR="00FE7B8C">
        <w:t xml:space="preserve">the </w:t>
      </w:r>
      <w:r w:rsidR="00CC4C60">
        <w:t>f</w:t>
      </w:r>
      <w:r w:rsidR="00CC4C60" w:rsidRPr="00CC4C60">
        <w:t xml:space="preserve">requency </w:t>
      </w:r>
      <w:r w:rsidR="00CC4C60">
        <w:t>divider</w:t>
      </w:r>
      <w:r w:rsidR="00FE7B8C">
        <w:t xml:space="preserve">s. SPI_CLK block, for example, has a counter counting the number of rising edge of system clk, and when it comes to the </w:t>
      </w:r>
      <w:r w:rsidR="00FE7B8C" w:rsidRPr="00FE7B8C">
        <w:t>PERIOD_constant</w:t>
      </w:r>
      <w:r w:rsidR="00FE7B8C">
        <w:t xml:space="preserve"> we set, the </w:t>
      </w:r>
      <w:r w:rsidR="00FE7B8C">
        <w:t>SCLK_en</w:t>
      </w:r>
      <w:r w:rsidR="00FE7B8C">
        <w:t xml:space="preserve"> will </w:t>
      </w:r>
      <w:r w:rsidR="00FE7B8C" w:rsidRPr="00FE7B8C">
        <w:t>reverse</w:t>
      </w:r>
      <w:r w:rsidR="00FE7B8C">
        <w:t>.</w:t>
      </w:r>
      <w:r w:rsidR="006C31F6">
        <w:t xml:space="preserve"> So the period of output clock is </w:t>
      </w:r>
      <w:r w:rsidR="006C31F6" w:rsidRPr="00FE7B8C">
        <w:t>PERIOD_constant</w:t>
      </w:r>
      <w:r w:rsidR="006C31F6">
        <w:t xml:space="preserve"> multiplying the </w:t>
      </w:r>
      <w:r w:rsidR="00FB241A">
        <w:t>system period.</w:t>
      </w:r>
    </w:p>
    <w:p w14:paraId="72D30475" w14:textId="1FE1323C" w:rsidR="008F1CB9" w:rsidRDefault="00207A13" w:rsidP="008F1CB9">
      <w:pPr>
        <w:ind w:firstLine="480"/>
      </w:pPr>
      <w:r>
        <w:t xml:space="preserve">The highest system clock frequency we found is about 41.7 MHz with a 0.171 ns </w:t>
      </w:r>
      <w:r>
        <w:lastRenderedPageBreak/>
        <w:t>slack. In lab3, the highest frequency is 51 MHz, higher than 41.7 MHz</w:t>
      </w:r>
      <w:r w:rsidR="00872DAF">
        <w:t>.</w:t>
      </w:r>
      <w:r>
        <w:t xml:space="preserve"> </w:t>
      </w:r>
      <w:r w:rsidR="00872DAF">
        <w:t>I</w:t>
      </w:r>
      <w:r>
        <w:t xml:space="preserve">t </w:t>
      </w:r>
      <w:r w:rsidR="007305CC">
        <w:t>may be</w:t>
      </w:r>
      <w:r>
        <w:t xml:space="preserve"> because </w:t>
      </w:r>
      <w:r w:rsidR="00872DAF">
        <w:t>of some</w:t>
      </w:r>
      <w:r>
        <w:t xml:space="preserve"> converter combinational block</w:t>
      </w:r>
      <w:r w:rsidR="00872DAF">
        <w:t>s</w:t>
      </w:r>
      <w:r>
        <w:t xml:space="preserve"> on the critical path.</w:t>
      </w:r>
      <w:r w:rsidR="00872DAF">
        <w:t xml:space="preserve"> </w:t>
      </w:r>
      <w:r w:rsidR="007305CC">
        <w:t>T</w:t>
      </w:r>
      <w:r w:rsidR="00872DAF">
        <w:t xml:space="preserve">he hardware </w:t>
      </w:r>
      <w:r w:rsidR="00672E97">
        <w:t xml:space="preserve">utilization is also different from those in lab 3. It has 70 more LUTs and some DSPs in this design. DSP </w:t>
      </w:r>
      <w:r w:rsidR="00672E97" w:rsidRPr="00672E97">
        <w:t>account</w:t>
      </w:r>
      <w:r w:rsidR="00672E97">
        <w:t>s</w:t>
      </w:r>
      <w:r w:rsidR="00672E97" w:rsidRPr="00672E97">
        <w:t xml:space="preserve"> for</w:t>
      </w:r>
      <w:r w:rsidR="00672E97">
        <w:t xml:space="preserve"> 5% of resources near the 6% IO.</w:t>
      </w:r>
      <w:r w:rsidR="008F1CB9">
        <w:t xml:space="preserve"> </w:t>
      </w:r>
      <w:r w:rsidR="007305CC">
        <w:t xml:space="preserve">And the </w:t>
      </w:r>
      <w:r w:rsidR="008F1CB9">
        <w:t xml:space="preserve">new serial design has same structure as the previous. The highest frequency we found is </w:t>
      </w:r>
      <w:r w:rsidR="00C33479">
        <w:t>1/9.2 = 10.9</w:t>
      </w:r>
      <w:r w:rsidR="008F1CB9">
        <w:t xml:space="preserve"> MHz.</w:t>
      </w:r>
    </w:p>
    <w:p w14:paraId="4F01158C" w14:textId="245EE555" w:rsidR="00207A13" w:rsidRDefault="00207A13" w:rsidP="002F173C">
      <w:pPr>
        <w:ind w:firstLine="480"/>
      </w:pPr>
    </w:p>
    <w:p w14:paraId="00088132" w14:textId="1ACE53DF" w:rsidR="006F643D" w:rsidRDefault="006F643D" w:rsidP="002F173C">
      <w:pPr>
        <w:ind w:firstLine="480"/>
        <w:rPr>
          <w:rFonts w:hint="eastAsia"/>
        </w:rPr>
      </w:pPr>
      <w:r>
        <w:rPr>
          <w:noProof/>
        </w:rPr>
        <w:drawing>
          <wp:inline distT="0" distB="0" distL="0" distR="0" wp14:anchorId="78745837" wp14:editId="22693DC1">
            <wp:extent cx="5270847" cy="1212273"/>
            <wp:effectExtent l="0" t="0" r="6350" b="6985"/>
            <wp:docPr id="3" name="图片 3"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电脑屏幕的照片&#10;&#10;描述已自动生成"/>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41682" b="27665"/>
                    <a:stretch/>
                  </pic:blipFill>
                  <pic:spPr bwMode="auto">
                    <a:xfrm>
                      <a:off x="0" y="0"/>
                      <a:ext cx="5271770" cy="1212485"/>
                    </a:xfrm>
                    <a:prstGeom prst="rect">
                      <a:avLst/>
                    </a:prstGeom>
                    <a:noFill/>
                    <a:ln>
                      <a:noFill/>
                    </a:ln>
                    <a:extLst>
                      <a:ext uri="{53640926-AAD7-44D8-BBD7-CCE9431645EC}">
                        <a14:shadowObscured xmlns:a14="http://schemas.microsoft.com/office/drawing/2010/main"/>
                      </a:ext>
                    </a:extLst>
                  </pic:spPr>
                </pic:pic>
              </a:graphicData>
            </a:graphic>
          </wp:inline>
        </w:drawing>
      </w:r>
    </w:p>
    <w:p w14:paraId="451179A9" w14:textId="77777777" w:rsidR="002922B4" w:rsidRDefault="004F7143" w:rsidP="002F173C">
      <w:pPr>
        <w:ind w:firstLine="480"/>
      </w:pPr>
      <w:r>
        <w:rPr>
          <w:noProof/>
        </w:rPr>
        <w:drawing>
          <wp:inline distT="0" distB="0" distL="0" distR="0" wp14:anchorId="279C74FA" wp14:editId="27CA3B03">
            <wp:extent cx="5299364" cy="1136073"/>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40806" r="-533" b="30469"/>
                    <a:stretch/>
                  </pic:blipFill>
                  <pic:spPr bwMode="auto">
                    <a:xfrm>
                      <a:off x="0" y="0"/>
                      <a:ext cx="5299879" cy="1136183"/>
                    </a:xfrm>
                    <a:prstGeom prst="rect">
                      <a:avLst/>
                    </a:prstGeom>
                    <a:noFill/>
                    <a:ln>
                      <a:noFill/>
                    </a:ln>
                    <a:extLst>
                      <a:ext uri="{53640926-AAD7-44D8-BBD7-CCE9431645EC}">
                        <a14:shadowObscured xmlns:a14="http://schemas.microsoft.com/office/drawing/2010/main"/>
                      </a:ext>
                    </a:extLst>
                  </pic:spPr>
                </pic:pic>
              </a:graphicData>
            </a:graphic>
          </wp:inline>
        </w:drawing>
      </w:r>
    </w:p>
    <w:p w14:paraId="7690A30E" w14:textId="77777777" w:rsidR="002922B4" w:rsidRDefault="002922B4" w:rsidP="002F173C">
      <w:pPr>
        <w:ind w:firstLine="480"/>
      </w:pPr>
      <w:r>
        <w:rPr>
          <w:noProof/>
        </w:rPr>
        <w:drawing>
          <wp:inline distT="0" distB="0" distL="0" distR="0" wp14:anchorId="086D6378" wp14:editId="05A371F6">
            <wp:extent cx="3671455" cy="2312969"/>
            <wp:effectExtent l="0" t="0" r="5715" b="0"/>
            <wp:docPr id="9" name="图片 9"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电脑萤幕画面&#10;&#10;描述已自动生成"/>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69" r="66358" b="71275"/>
                    <a:stretch/>
                  </pic:blipFill>
                  <pic:spPr bwMode="auto">
                    <a:xfrm>
                      <a:off x="0" y="0"/>
                      <a:ext cx="3684501" cy="2321188"/>
                    </a:xfrm>
                    <a:prstGeom prst="rect">
                      <a:avLst/>
                    </a:prstGeom>
                    <a:noFill/>
                    <a:ln>
                      <a:noFill/>
                    </a:ln>
                    <a:extLst>
                      <a:ext uri="{53640926-AAD7-44D8-BBD7-CCE9431645EC}">
                        <a14:shadowObscured xmlns:a14="http://schemas.microsoft.com/office/drawing/2010/main"/>
                      </a:ext>
                    </a:extLst>
                  </pic:spPr>
                </pic:pic>
              </a:graphicData>
            </a:graphic>
          </wp:inline>
        </w:drawing>
      </w:r>
    </w:p>
    <w:p w14:paraId="2964E1BD" w14:textId="6A579706" w:rsidR="002922B4" w:rsidRDefault="002922B4" w:rsidP="002F173C">
      <w:pPr>
        <w:ind w:firstLine="480"/>
      </w:pPr>
    </w:p>
    <w:p w14:paraId="08F2B863" w14:textId="5C3BEFFC" w:rsidR="003F49D9" w:rsidRPr="002F173C" w:rsidRDefault="003F49D9" w:rsidP="002F173C">
      <w:pPr>
        <w:ind w:firstLine="480"/>
      </w:pPr>
    </w:p>
    <w:p w14:paraId="4B6A607B" w14:textId="477941E4" w:rsidR="00D0511E" w:rsidRDefault="00D0511E" w:rsidP="00D36AAA">
      <w:pPr>
        <w:ind w:firstLine="480"/>
      </w:pPr>
    </w:p>
    <w:p w14:paraId="11E1A917" w14:textId="4D586DFC" w:rsidR="004F7143" w:rsidRDefault="004F7143" w:rsidP="00D36AAA">
      <w:pPr>
        <w:ind w:firstLine="480"/>
      </w:pPr>
    </w:p>
    <w:p w14:paraId="54803C28" w14:textId="56909BAD" w:rsidR="00610A05" w:rsidRDefault="00610A05" w:rsidP="00D36AAA">
      <w:pPr>
        <w:ind w:firstLine="480"/>
      </w:pPr>
    </w:p>
    <w:p w14:paraId="04B13130" w14:textId="1CB8C326" w:rsidR="00610A05" w:rsidRDefault="00610A05" w:rsidP="00D36AAA">
      <w:pPr>
        <w:ind w:firstLine="480"/>
      </w:pPr>
    </w:p>
    <w:p w14:paraId="772351EF" w14:textId="2227392C" w:rsidR="00610A05" w:rsidRDefault="0005468C" w:rsidP="00D36AAA">
      <w:pPr>
        <w:ind w:firstLine="480"/>
      </w:pPr>
      <w:r>
        <w:t>E</w:t>
      </w:r>
      <w:r w:rsidR="00610A05">
        <w:t>x</w:t>
      </w:r>
      <w:r>
        <w:t xml:space="preserve">exute on FPGA </w:t>
      </w:r>
    </w:p>
    <w:p w14:paraId="0F27AE51" w14:textId="3EDDE743" w:rsidR="004F7143" w:rsidRDefault="002C149F" w:rsidP="00D36AAA">
      <w:pPr>
        <w:ind w:firstLine="480"/>
      </w:pPr>
      <w:r>
        <w:t xml:space="preserve">We set the 1 KHz sinewave 1Vpp signal on </w:t>
      </w:r>
      <w:r w:rsidR="002E3079">
        <w:t xml:space="preserve">AD input and </w:t>
      </w:r>
      <w:r w:rsidR="001F1137">
        <w:t>used</w:t>
      </w:r>
      <w:r w:rsidR="002E3079">
        <w:t xml:space="preserve"> the oscilloscope to monitor this signal on channel 2 and DA output on channel 1. </w:t>
      </w:r>
      <w:r w:rsidR="001F1137">
        <w:t xml:space="preserve">The output amplitude is related to the input signal frequency. We </w:t>
      </w:r>
      <w:r w:rsidR="00FA240D">
        <w:t>scanned</w:t>
      </w:r>
      <w:r w:rsidR="001F1137">
        <w:t xml:space="preserve"> the frequency from zero up and found when it came to 10.86 KHz, it would </w:t>
      </w:r>
      <w:r w:rsidR="002A0B75" w:rsidRPr="002A0B75">
        <w:t xml:space="preserve">reduce to about </w:t>
      </w:r>
      <m:oMath>
        <m:f>
          <m:fPr>
            <m:ctrlPr>
              <w:rPr>
                <w:rFonts w:ascii="Cambria Math" w:hAnsi="Cambria Math"/>
                <w:i/>
              </w:rPr>
            </m:ctrlPr>
          </m:fPr>
          <m:num>
            <m:r>
              <w:rPr>
                <w:rFonts w:ascii="Cambria Math" w:hAnsi="Cambria Math"/>
              </w:rPr>
              <m:t>660</m:t>
            </m:r>
          </m:num>
          <m:den>
            <m:r>
              <w:rPr>
                <w:rFonts w:ascii="Cambria Math" w:hAnsi="Cambria Math"/>
              </w:rPr>
              <m:t>940</m:t>
            </m:r>
          </m:den>
        </m:f>
        <m:r>
          <w:rPr>
            <w:rFonts w:ascii="Cambria Math" w:hAnsi="Cambria Math"/>
          </w:rPr>
          <m:t>=</m:t>
        </m:r>
        <m:r>
          <w:rPr>
            <w:rFonts w:ascii="Cambria Math" w:hAnsi="Cambria Math"/>
          </w:rPr>
          <m:t>1∕</m:t>
        </m:r>
        <m:rad>
          <m:radPr>
            <m:degHide m:val="1"/>
            <m:ctrlPr>
              <w:rPr>
                <w:rFonts w:ascii="Cambria Math" w:hAnsi="Cambria Math"/>
                <w:i/>
              </w:rPr>
            </m:ctrlPr>
          </m:radPr>
          <m:deg/>
          <m:e>
            <m:r>
              <w:rPr>
                <w:rFonts w:ascii="Cambria Math" w:hAnsi="Cambria Math"/>
              </w:rPr>
              <m:t>2</m:t>
            </m:r>
          </m:e>
        </m:rad>
      </m:oMath>
      <w:r w:rsidR="002A0B75">
        <w:t>.</w:t>
      </w:r>
      <w:r w:rsidR="004E5A83">
        <w:t xml:space="preserve"> It means this design is a </w:t>
      </w:r>
      <w:r w:rsidR="004E5A83" w:rsidRPr="004E5A83">
        <w:t>low</w:t>
      </w:r>
      <w:r w:rsidR="004E5A83">
        <w:t>-</w:t>
      </w:r>
      <w:r w:rsidR="004E5A83" w:rsidRPr="004E5A83">
        <w:t>pass</w:t>
      </w:r>
      <w:r w:rsidR="00C20DA7">
        <w:t xml:space="preserve"> </w:t>
      </w:r>
      <w:r w:rsidR="004E5A83" w:rsidRPr="004E5A83">
        <w:t>filter</w:t>
      </w:r>
      <w:r w:rsidR="00C20DA7">
        <w:t xml:space="preserve"> with</w:t>
      </w:r>
      <w:r w:rsidR="00997DE4">
        <w:t xml:space="preserve"> </w:t>
      </w:r>
      <w:r w:rsidR="00997DE4">
        <w:t>10.86 KHz</w:t>
      </w:r>
      <w:r w:rsidR="00997DE4">
        <w:t xml:space="preserve"> cutoff </w:t>
      </w:r>
      <w:r w:rsidR="00997DE4">
        <w:t>frequency</w:t>
      </w:r>
      <w:r w:rsidR="00997DE4">
        <w:t>.</w:t>
      </w:r>
    </w:p>
    <w:p w14:paraId="74A8DC17" w14:textId="1E0FC885" w:rsidR="004F7143" w:rsidRDefault="00610A05" w:rsidP="00D36AAA">
      <w:pPr>
        <w:ind w:firstLine="480"/>
      </w:pPr>
      <w:r>
        <w:rPr>
          <w:noProof/>
        </w:rPr>
        <w:drawing>
          <wp:inline distT="0" distB="0" distL="0" distR="0" wp14:anchorId="2A73CF81" wp14:editId="2136C60C">
            <wp:extent cx="5274310" cy="3956050"/>
            <wp:effectExtent l="0" t="0" r="2540" b="6350"/>
            <wp:docPr id="10" name="图片 10" descr="电子设备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电子设备的屏幕&#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500489D" w14:textId="36EE8F8B" w:rsidR="004F7143" w:rsidRDefault="004F7143" w:rsidP="00D36AAA">
      <w:pPr>
        <w:ind w:firstLine="480"/>
      </w:pPr>
    </w:p>
    <w:p w14:paraId="79059F89" w14:textId="67C63504" w:rsidR="004F7143" w:rsidRDefault="004F7143" w:rsidP="00D36AAA">
      <w:pPr>
        <w:ind w:firstLine="480"/>
      </w:pPr>
    </w:p>
    <w:p w14:paraId="39ECCA2C" w14:textId="4C14CD28" w:rsidR="004F7143" w:rsidRDefault="004F7143" w:rsidP="00D36AAA">
      <w:pPr>
        <w:ind w:firstLine="480"/>
      </w:pPr>
    </w:p>
    <w:p w14:paraId="550F42D5" w14:textId="4583D446" w:rsidR="004F7143" w:rsidRDefault="004F7143" w:rsidP="00D36AAA">
      <w:pPr>
        <w:ind w:firstLine="480"/>
      </w:pPr>
    </w:p>
    <w:p w14:paraId="6D7354AC" w14:textId="7C84431E" w:rsidR="004F7143" w:rsidRDefault="004F7143" w:rsidP="00D36AAA">
      <w:pPr>
        <w:ind w:firstLine="480"/>
      </w:pPr>
    </w:p>
    <w:p w14:paraId="790FC0D1" w14:textId="6C6519EB" w:rsidR="004F7143" w:rsidRDefault="004F7143" w:rsidP="00D36AAA">
      <w:pPr>
        <w:ind w:firstLine="480"/>
      </w:pPr>
    </w:p>
    <w:p w14:paraId="7DA04048" w14:textId="07CF0A5D" w:rsidR="004F7143" w:rsidRDefault="004F7143" w:rsidP="00D36AAA">
      <w:pPr>
        <w:ind w:firstLine="480"/>
      </w:pPr>
    </w:p>
    <w:p w14:paraId="10B1BFA8" w14:textId="01C1A8CC" w:rsidR="004F7143" w:rsidRDefault="00F43C4E" w:rsidP="00D36AAA">
      <w:pPr>
        <w:ind w:firstLine="480"/>
      </w:pPr>
      <w:r>
        <w:lastRenderedPageBreak/>
        <w:t>A second</w:t>
      </w:r>
      <w:r w:rsidR="00997DE4">
        <w:t xml:space="preserve"> parameter set</w:t>
      </w:r>
    </w:p>
    <w:p w14:paraId="652F912D" w14:textId="19373867" w:rsidR="004F7143" w:rsidRDefault="00C33479" w:rsidP="00D36AAA">
      <w:pPr>
        <w:ind w:firstLine="480"/>
      </w:pPr>
      <w:r>
        <w:t>The difference</w:t>
      </w:r>
      <w:r w:rsidR="006B4E72">
        <w:t>s</w:t>
      </w:r>
      <w:r>
        <w:t xml:space="preserve"> in the </w:t>
      </w:r>
      <w:r w:rsidR="006B4E72">
        <w:t xml:space="preserve">MAC_gen_min </w:t>
      </w:r>
      <w:r w:rsidR="00464A97">
        <w:t>are</w:t>
      </w:r>
      <w:r w:rsidR="006B4E72">
        <w:t xml:space="preserve"> bigger than those in the MAC_gen_ser. As the number of TAPs</w:t>
      </w:r>
      <w:r w:rsidR="00464A97">
        <w:t xml:space="preserve"> increases</w:t>
      </w:r>
      <w:r w:rsidR="006B4E72">
        <w:t xml:space="preserve">, the </w:t>
      </w:r>
      <w:r w:rsidR="00464A97">
        <w:t>resource</w:t>
      </w:r>
      <w:r w:rsidR="006B4E72">
        <w:t xml:space="preserve"> utilization </w:t>
      </w:r>
      <w:r w:rsidR="00464A97">
        <w:t xml:space="preserve">for </w:t>
      </w:r>
      <w:r w:rsidR="00464A97">
        <w:t xml:space="preserve">MAC_gen_min </w:t>
      </w:r>
      <w:r w:rsidR="006B4E72">
        <w:t>is bigger</w:t>
      </w:r>
      <w:r w:rsidR="00464A97">
        <w:t>, mainly</w:t>
      </w:r>
      <w:r w:rsidR="006B4E72">
        <w:t xml:space="preserve"> </w:t>
      </w:r>
      <w:r w:rsidR="00464A97">
        <w:t>the DSP resource, increasing from 5% to 23%. LUT is 2780 more than the previous number. And the highest frequency is about 1/124ns = 8.1 MHz</w:t>
      </w:r>
      <w:r w:rsidR="00A82480">
        <w:t xml:space="preserve"> </w:t>
      </w:r>
      <w:r w:rsidR="00321FE8">
        <w:t xml:space="preserve">with </w:t>
      </w:r>
      <w:r w:rsidR="00A82480">
        <w:t xml:space="preserve">a </w:t>
      </w:r>
      <w:r w:rsidR="00321FE8">
        <w:t>0.8 ns slack</w:t>
      </w:r>
      <w:r w:rsidR="00643CEC">
        <w:t>.</w:t>
      </w:r>
    </w:p>
    <w:p w14:paraId="1414C17C" w14:textId="77777777" w:rsidR="00402125" w:rsidRDefault="004F7143" w:rsidP="00D36AAA">
      <w:pPr>
        <w:ind w:firstLine="480"/>
      </w:pPr>
      <w:r>
        <w:rPr>
          <w:noProof/>
        </w:rPr>
        <w:drawing>
          <wp:inline distT="0" distB="0" distL="0" distR="0" wp14:anchorId="228BB5EF" wp14:editId="29E5072A">
            <wp:extent cx="4890655" cy="3284116"/>
            <wp:effectExtent l="0" t="0" r="5715" b="0"/>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063" t="36772" r="35776" b="13843"/>
                    <a:stretch/>
                  </pic:blipFill>
                  <pic:spPr bwMode="auto">
                    <a:xfrm>
                      <a:off x="0" y="0"/>
                      <a:ext cx="4912042" cy="3298477"/>
                    </a:xfrm>
                    <a:prstGeom prst="rect">
                      <a:avLst/>
                    </a:prstGeom>
                    <a:noFill/>
                    <a:ln>
                      <a:noFill/>
                    </a:ln>
                    <a:extLst>
                      <a:ext uri="{53640926-AAD7-44D8-BBD7-CCE9431645EC}">
                        <a14:shadowObscured xmlns:a14="http://schemas.microsoft.com/office/drawing/2010/main"/>
                      </a:ext>
                    </a:extLst>
                  </pic:spPr>
                </pic:pic>
              </a:graphicData>
            </a:graphic>
          </wp:inline>
        </w:drawing>
      </w:r>
    </w:p>
    <w:p w14:paraId="5AE141E0" w14:textId="77777777" w:rsidR="00ED0B0E" w:rsidRDefault="004F7143" w:rsidP="00D36AAA">
      <w:pPr>
        <w:ind w:firstLine="480"/>
      </w:pPr>
      <w:r>
        <w:rPr>
          <w:noProof/>
        </w:rPr>
        <w:drawing>
          <wp:inline distT="0" distB="0" distL="0" distR="0" wp14:anchorId="64CF5901" wp14:editId="297964F6">
            <wp:extent cx="4911436" cy="1949815"/>
            <wp:effectExtent l="0" t="0" r="3810" b="0"/>
            <wp:docPr id="7" name="图片 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图示&#10;&#10;描述已自动生成"/>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830" t="50781" r="33279" b="17520"/>
                    <a:stretch/>
                  </pic:blipFill>
                  <pic:spPr bwMode="auto">
                    <a:xfrm>
                      <a:off x="0" y="0"/>
                      <a:ext cx="4919619" cy="1953064"/>
                    </a:xfrm>
                    <a:prstGeom prst="rect">
                      <a:avLst/>
                    </a:prstGeom>
                    <a:noFill/>
                    <a:ln>
                      <a:noFill/>
                    </a:ln>
                    <a:extLst>
                      <a:ext uri="{53640926-AAD7-44D8-BBD7-CCE9431645EC}">
                        <a14:shadowObscured xmlns:a14="http://schemas.microsoft.com/office/drawing/2010/main"/>
                      </a:ext>
                    </a:extLst>
                  </pic:spPr>
                </pic:pic>
              </a:graphicData>
            </a:graphic>
          </wp:inline>
        </w:drawing>
      </w:r>
    </w:p>
    <w:p w14:paraId="1D750294" w14:textId="7E78E5DD" w:rsidR="004F7143" w:rsidRDefault="004F7143" w:rsidP="00D36AAA">
      <w:pPr>
        <w:ind w:firstLine="480"/>
      </w:pPr>
    </w:p>
    <w:p w14:paraId="7F1754E1" w14:textId="1C16E308" w:rsidR="007E41A9" w:rsidRDefault="007E41A9" w:rsidP="00D36AAA">
      <w:pPr>
        <w:ind w:firstLine="480"/>
      </w:pPr>
      <w:r>
        <w:t>Another difference is in the frequency</w:t>
      </w:r>
      <w:r w:rsidRPr="007E41A9">
        <w:t xml:space="preserve"> </w:t>
      </w:r>
      <w:r w:rsidRPr="007E41A9">
        <w:t>domain</w:t>
      </w:r>
      <w:r>
        <w:t xml:space="preserve">. This one is a band-pass filter rather than low-pass filter. Its cutoff </w:t>
      </w:r>
      <w:r>
        <w:t>frequency</w:t>
      </w:r>
      <w:r>
        <w:t xml:space="preserve"> is 8.14 KHz and 12.84 KHz.</w:t>
      </w:r>
    </w:p>
    <w:p w14:paraId="35105CA2" w14:textId="4FBE8B91" w:rsidR="001F64F0" w:rsidRDefault="001F64F0" w:rsidP="00D36AAA">
      <w:pPr>
        <w:ind w:firstLine="480"/>
      </w:pPr>
    </w:p>
    <w:p w14:paraId="5BFD15E9" w14:textId="173E7C7D" w:rsidR="001F64F0" w:rsidRDefault="001F64F0" w:rsidP="00D36AAA">
      <w:pPr>
        <w:ind w:firstLine="480"/>
      </w:pPr>
    </w:p>
    <w:p w14:paraId="533A9004" w14:textId="08B3C3AC" w:rsidR="001F64F0" w:rsidRDefault="001F64F0" w:rsidP="00D36AAA">
      <w:pPr>
        <w:ind w:firstLine="480"/>
      </w:pPr>
    </w:p>
    <w:p w14:paraId="73664545" w14:textId="34FD0CA9" w:rsidR="001F64F0" w:rsidRDefault="001F64F0" w:rsidP="00D36AAA">
      <w:pPr>
        <w:ind w:firstLine="480"/>
      </w:pPr>
      <w:r>
        <w:t xml:space="preserve">Summary </w:t>
      </w:r>
    </w:p>
    <w:p w14:paraId="6ADB7440" w14:textId="70309570" w:rsidR="001F64F0" w:rsidRDefault="001F64F0" w:rsidP="00D36AAA">
      <w:pPr>
        <w:ind w:firstLine="480"/>
      </w:pPr>
      <w:r>
        <w:t xml:space="preserve">Several filters have several algorithms, performances, hardware utilizations, and signal processing </w:t>
      </w:r>
      <w:r w:rsidRPr="001F64F0">
        <w:t>quality</w:t>
      </w:r>
      <w:r>
        <w:t>. Even if the same algorithm is, the different implementations will result in</w:t>
      </w:r>
      <w:r w:rsidR="00354E68">
        <w:t xml:space="preserve"> </w:t>
      </w:r>
      <w:r>
        <w:t>difference</w:t>
      </w:r>
      <w:r w:rsidR="002F7FB6">
        <w:t>s</w:t>
      </w:r>
      <w:r>
        <w:t>. If we wa</w:t>
      </w:r>
      <w:r w:rsidR="00354E68">
        <w:t xml:space="preserve">nt the </w:t>
      </w:r>
      <w:r w:rsidR="002F7FB6">
        <w:t>smoother</w:t>
      </w:r>
      <w:r w:rsidR="00354E68">
        <w:t xml:space="preserve"> FIR filtered signal, we may need more TAPs, but </w:t>
      </w:r>
      <w:r w:rsidR="002F7FB6">
        <w:t xml:space="preserve">it </w:t>
      </w:r>
      <w:r w:rsidR="00354E68">
        <w:t xml:space="preserve">will change the frequency </w:t>
      </w:r>
      <w:r w:rsidR="002F7FB6">
        <w:t>domain.</w:t>
      </w:r>
      <w:r w:rsidR="00354E68">
        <w:t xml:space="preserve"> </w:t>
      </w:r>
      <w:r w:rsidR="002F7FB6">
        <w:t>So we need to make some trade-off also in the insights of signal processing.</w:t>
      </w:r>
    </w:p>
    <w:p w14:paraId="33BE3017" w14:textId="77777777" w:rsidR="001F64F0" w:rsidRDefault="001F64F0" w:rsidP="00D36AAA">
      <w:pPr>
        <w:ind w:firstLine="480"/>
      </w:pPr>
    </w:p>
    <w:sectPr w:rsidR="001F64F0" w:rsidSect="005902FC">
      <w:pgSz w:w="11906" w:h="16838"/>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A26BF7"/>
    <w:multiLevelType w:val="hybridMultilevel"/>
    <w:tmpl w:val="0798B168"/>
    <w:lvl w:ilvl="0" w:tplc="06984DD6">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DE77FB9"/>
    <w:multiLevelType w:val="multilevel"/>
    <w:tmpl w:val="5BE4C1FA"/>
    <w:lvl w:ilvl="0">
      <w:start w:val="1"/>
      <w:numFmt w:val="decimal"/>
      <w:pStyle w:val="a0"/>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71D1344E"/>
    <w:multiLevelType w:val="multilevel"/>
    <w:tmpl w:val="19F66AE2"/>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lang w:eastAsia="zh-CN"/>
      </w:rPr>
    </w:lvl>
    <w:lvl w:ilvl="2">
      <w:start w:val="1"/>
      <w:numFmt w:val="decimal"/>
      <w:pStyle w:val="3"/>
      <w:lvlText w:val="%1.%2.%3"/>
      <w:lvlJc w:val="left"/>
      <w:pPr>
        <w:ind w:left="624" w:hanging="624"/>
      </w:pPr>
      <w:rPr>
        <w:rFonts w:ascii="Times New Roman" w:hAnsi="Times New Roman" w:hint="eastAsia"/>
        <w:b/>
        <w:bCs/>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881014593">
    <w:abstractNumId w:val="2"/>
  </w:num>
  <w:num w:numId="2" w16cid:durableId="494154126">
    <w:abstractNumId w:val="2"/>
  </w:num>
  <w:num w:numId="3" w16cid:durableId="1392922620">
    <w:abstractNumId w:val="2"/>
  </w:num>
  <w:num w:numId="4" w16cid:durableId="1998027905">
    <w:abstractNumId w:val="2"/>
  </w:num>
  <w:num w:numId="5" w16cid:durableId="1110275691">
    <w:abstractNumId w:val="2"/>
  </w:num>
  <w:num w:numId="6" w16cid:durableId="182135710">
    <w:abstractNumId w:val="2"/>
  </w:num>
  <w:num w:numId="7" w16cid:durableId="1595821675">
    <w:abstractNumId w:val="2"/>
  </w:num>
  <w:num w:numId="8" w16cid:durableId="2144301712">
    <w:abstractNumId w:val="2"/>
  </w:num>
  <w:num w:numId="9" w16cid:durableId="339553419">
    <w:abstractNumId w:val="2"/>
  </w:num>
  <w:num w:numId="10" w16cid:durableId="1614941030">
    <w:abstractNumId w:val="1"/>
  </w:num>
  <w:num w:numId="11" w16cid:durableId="20164234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23B"/>
    <w:rsid w:val="0001423B"/>
    <w:rsid w:val="0005468C"/>
    <w:rsid w:val="000674F4"/>
    <w:rsid w:val="000771E3"/>
    <w:rsid w:val="00093E13"/>
    <w:rsid w:val="000B7517"/>
    <w:rsid w:val="00110DE3"/>
    <w:rsid w:val="00154880"/>
    <w:rsid w:val="00174E21"/>
    <w:rsid w:val="001F1137"/>
    <w:rsid w:val="001F64F0"/>
    <w:rsid w:val="00205139"/>
    <w:rsid w:val="00207A13"/>
    <w:rsid w:val="002218A2"/>
    <w:rsid w:val="00254DFA"/>
    <w:rsid w:val="002602A9"/>
    <w:rsid w:val="002876E7"/>
    <w:rsid w:val="002922B4"/>
    <w:rsid w:val="002A0B75"/>
    <w:rsid w:val="002A2B64"/>
    <w:rsid w:val="002C149F"/>
    <w:rsid w:val="002E3079"/>
    <w:rsid w:val="002F173C"/>
    <w:rsid w:val="002F7FB6"/>
    <w:rsid w:val="00321FE8"/>
    <w:rsid w:val="00354E68"/>
    <w:rsid w:val="00357164"/>
    <w:rsid w:val="003F49D9"/>
    <w:rsid w:val="00402125"/>
    <w:rsid w:val="00464A97"/>
    <w:rsid w:val="00491D79"/>
    <w:rsid w:val="004950D0"/>
    <w:rsid w:val="00497304"/>
    <w:rsid w:val="004E5A83"/>
    <w:rsid w:val="004F7143"/>
    <w:rsid w:val="005264F0"/>
    <w:rsid w:val="005902FC"/>
    <w:rsid w:val="00593CB2"/>
    <w:rsid w:val="00595008"/>
    <w:rsid w:val="00610A05"/>
    <w:rsid w:val="00643CEC"/>
    <w:rsid w:val="00672E97"/>
    <w:rsid w:val="006B4E72"/>
    <w:rsid w:val="006C31F6"/>
    <w:rsid w:val="006D2B7B"/>
    <w:rsid w:val="006F643D"/>
    <w:rsid w:val="007004B7"/>
    <w:rsid w:val="007305CC"/>
    <w:rsid w:val="007356F3"/>
    <w:rsid w:val="007602C9"/>
    <w:rsid w:val="007C4549"/>
    <w:rsid w:val="007E41A9"/>
    <w:rsid w:val="007E59AA"/>
    <w:rsid w:val="007F3DB1"/>
    <w:rsid w:val="0080469C"/>
    <w:rsid w:val="008054E5"/>
    <w:rsid w:val="00837A35"/>
    <w:rsid w:val="00870509"/>
    <w:rsid w:val="00872DAF"/>
    <w:rsid w:val="00894E92"/>
    <w:rsid w:val="008D3304"/>
    <w:rsid w:val="008E3CCD"/>
    <w:rsid w:val="008F1CB9"/>
    <w:rsid w:val="00924A02"/>
    <w:rsid w:val="00985AB6"/>
    <w:rsid w:val="009868C9"/>
    <w:rsid w:val="00997DE4"/>
    <w:rsid w:val="00A00583"/>
    <w:rsid w:val="00A82480"/>
    <w:rsid w:val="00AB50CF"/>
    <w:rsid w:val="00B67268"/>
    <w:rsid w:val="00BB603C"/>
    <w:rsid w:val="00BD024A"/>
    <w:rsid w:val="00C20DA7"/>
    <w:rsid w:val="00C33479"/>
    <w:rsid w:val="00C35227"/>
    <w:rsid w:val="00C47073"/>
    <w:rsid w:val="00CB407E"/>
    <w:rsid w:val="00CC4C60"/>
    <w:rsid w:val="00D0511E"/>
    <w:rsid w:val="00D36AAA"/>
    <w:rsid w:val="00D42109"/>
    <w:rsid w:val="00D86DD9"/>
    <w:rsid w:val="00DE1D8A"/>
    <w:rsid w:val="00E325DC"/>
    <w:rsid w:val="00E57466"/>
    <w:rsid w:val="00ED0B0E"/>
    <w:rsid w:val="00F07986"/>
    <w:rsid w:val="00F26DE9"/>
    <w:rsid w:val="00F43C4E"/>
    <w:rsid w:val="00F4586B"/>
    <w:rsid w:val="00F90A7D"/>
    <w:rsid w:val="00F9121F"/>
    <w:rsid w:val="00FA240D"/>
    <w:rsid w:val="00FB241A"/>
    <w:rsid w:val="00FB3AFC"/>
    <w:rsid w:val="00FE0FFB"/>
    <w:rsid w:val="00FE7B8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1D510"/>
  <w15:chartTrackingRefBased/>
  <w15:docId w15:val="{AABB66EE-6789-4702-B757-DCA18D813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D36AAA"/>
    <w:pPr>
      <w:widowControl w:val="0"/>
      <w:spacing w:line="400" w:lineRule="atLeast"/>
      <w:ind w:firstLineChars="200" w:firstLine="200"/>
      <w:jc w:val="both"/>
    </w:pPr>
    <w:rPr>
      <w:rFonts w:ascii="Times New Roman" w:hAnsi="Times New Roman"/>
      <w:sz w:val="24"/>
    </w:rPr>
  </w:style>
  <w:style w:type="paragraph" w:styleId="1">
    <w:name w:val="heading 1"/>
    <w:basedOn w:val="a1"/>
    <w:next w:val="a1"/>
    <w:link w:val="10"/>
    <w:uiPriority w:val="9"/>
    <w:qFormat/>
    <w:rsid w:val="00D36AAA"/>
    <w:pPr>
      <w:keepNext/>
      <w:keepLines/>
      <w:numPr>
        <w:numId w:val="9"/>
      </w:numPr>
      <w:tabs>
        <w:tab w:val="left" w:pos="0"/>
      </w:tabs>
      <w:spacing w:before="600" w:after="600"/>
      <w:ind w:firstLineChars="0" w:firstLine="0"/>
      <w:jc w:val="center"/>
      <w:outlineLvl w:val="0"/>
    </w:pPr>
    <w:rPr>
      <w:rFonts w:eastAsia="黑体"/>
      <w:b/>
      <w:bCs/>
      <w:kern w:val="44"/>
      <w:sz w:val="36"/>
      <w:szCs w:val="44"/>
    </w:rPr>
  </w:style>
  <w:style w:type="paragraph" w:styleId="2">
    <w:name w:val="heading 2"/>
    <w:basedOn w:val="a1"/>
    <w:next w:val="a1"/>
    <w:link w:val="20"/>
    <w:uiPriority w:val="9"/>
    <w:unhideWhenUsed/>
    <w:qFormat/>
    <w:rsid w:val="00D36AAA"/>
    <w:pPr>
      <w:keepNext/>
      <w:keepLines/>
      <w:numPr>
        <w:ilvl w:val="1"/>
        <w:numId w:val="9"/>
      </w:numPr>
      <w:spacing w:before="360" w:after="260"/>
      <w:ind w:firstLineChars="0" w:firstLine="0"/>
      <w:jc w:val="left"/>
      <w:outlineLvl w:val="1"/>
    </w:pPr>
    <w:rPr>
      <w:rFonts w:eastAsia="黑体" w:cstheme="majorBidi"/>
      <w:b/>
      <w:bCs/>
      <w:sz w:val="28"/>
      <w:szCs w:val="28"/>
    </w:rPr>
  </w:style>
  <w:style w:type="paragraph" w:styleId="3">
    <w:name w:val="heading 3"/>
    <w:basedOn w:val="a1"/>
    <w:next w:val="a1"/>
    <w:link w:val="30"/>
    <w:autoRedefine/>
    <w:uiPriority w:val="9"/>
    <w:unhideWhenUsed/>
    <w:qFormat/>
    <w:rsid w:val="00D36AAA"/>
    <w:pPr>
      <w:keepNext/>
      <w:keepLines/>
      <w:numPr>
        <w:ilvl w:val="2"/>
        <w:numId w:val="9"/>
      </w:numPr>
      <w:spacing w:before="260" w:after="260"/>
      <w:ind w:firstLineChars="0" w:firstLine="0"/>
      <w:jc w:val="left"/>
      <w:outlineLvl w:val="2"/>
    </w:pPr>
    <w:rPr>
      <w:rFonts w:eastAsia="黑体"/>
      <w:b/>
      <w:bCs/>
      <w:sz w:val="26"/>
      <w:szCs w:val="32"/>
    </w:rPr>
  </w:style>
  <w:style w:type="paragraph" w:styleId="4">
    <w:name w:val="heading 4"/>
    <w:basedOn w:val="a1"/>
    <w:next w:val="a1"/>
    <w:link w:val="40"/>
    <w:uiPriority w:val="9"/>
    <w:semiHidden/>
    <w:unhideWhenUsed/>
    <w:qFormat/>
    <w:rsid w:val="00D36AAA"/>
    <w:pPr>
      <w:keepNext/>
      <w:keepLines/>
      <w:numPr>
        <w:ilvl w:val="3"/>
        <w:numId w:val="9"/>
      </w:numPr>
      <w:spacing w:before="280" w:after="290" w:line="376" w:lineRule="auto"/>
      <w:ind w:firstLineChars="0" w:firstLine="0"/>
      <w:outlineLvl w:val="3"/>
    </w:pPr>
    <w:rPr>
      <w:rFonts w:eastAsia="黑体" w:cstheme="majorBidi"/>
      <w:bCs/>
      <w:szCs w:val="28"/>
    </w:rPr>
  </w:style>
  <w:style w:type="paragraph" w:styleId="5">
    <w:name w:val="heading 5"/>
    <w:basedOn w:val="a1"/>
    <w:next w:val="a1"/>
    <w:link w:val="50"/>
    <w:uiPriority w:val="9"/>
    <w:semiHidden/>
    <w:unhideWhenUsed/>
    <w:qFormat/>
    <w:rsid w:val="00D36AAA"/>
    <w:pPr>
      <w:keepNext/>
      <w:keepLines/>
      <w:numPr>
        <w:ilvl w:val="4"/>
        <w:numId w:val="9"/>
      </w:numPr>
      <w:spacing w:before="280" w:after="290" w:line="376" w:lineRule="auto"/>
      <w:ind w:firstLineChars="0" w:firstLine="0"/>
      <w:outlineLvl w:val="4"/>
    </w:pPr>
    <w:rPr>
      <w:b/>
      <w:bCs/>
      <w:sz w:val="28"/>
      <w:szCs w:val="28"/>
    </w:rPr>
  </w:style>
  <w:style w:type="paragraph" w:styleId="6">
    <w:name w:val="heading 6"/>
    <w:basedOn w:val="a1"/>
    <w:next w:val="a1"/>
    <w:link w:val="60"/>
    <w:uiPriority w:val="9"/>
    <w:semiHidden/>
    <w:unhideWhenUsed/>
    <w:qFormat/>
    <w:rsid w:val="00D36AAA"/>
    <w:pPr>
      <w:keepNext/>
      <w:keepLines/>
      <w:numPr>
        <w:ilvl w:val="5"/>
        <w:numId w:val="9"/>
      </w:numPr>
      <w:spacing w:before="240" w:after="64" w:line="320" w:lineRule="atLeast"/>
      <w:ind w:firstLineChars="0" w:firstLine="0"/>
      <w:outlineLvl w:val="5"/>
    </w:pPr>
    <w:rPr>
      <w:rFonts w:asciiTheme="majorHAnsi" w:eastAsiaTheme="majorEastAsia" w:hAnsiTheme="majorHAnsi" w:cstheme="majorBidi"/>
      <w:b/>
      <w:bCs/>
      <w:szCs w:val="24"/>
    </w:rPr>
  </w:style>
  <w:style w:type="paragraph" w:styleId="7">
    <w:name w:val="heading 7"/>
    <w:basedOn w:val="a1"/>
    <w:next w:val="a1"/>
    <w:link w:val="70"/>
    <w:uiPriority w:val="9"/>
    <w:semiHidden/>
    <w:unhideWhenUsed/>
    <w:qFormat/>
    <w:rsid w:val="00D36AAA"/>
    <w:pPr>
      <w:keepNext/>
      <w:keepLines/>
      <w:numPr>
        <w:ilvl w:val="6"/>
        <w:numId w:val="9"/>
      </w:numPr>
      <w:spacing w:before="240" w:after="64" w:line="320" w:lineRule="atLeast"/>
      <w:ind w:firstLineChars="0" w:firstLine="0"/>
      <w:outlineLvl w:val="6"/>
    </w:pPr>
    <w:rPr>
      <w:b/>
      <w:bCs/>
      <w:szCs w:val="24"/>
    </w:rPr>
  </w:style>
  <w:style w:type="paragraph" w:styleId="8">
    <w:name w:val="heading 8"/>
    <w:basedOn w:val="a1"/>
    <w:next w:val="a1"/>
    <w:link w:val="80"/>
    <w:uiPriority w:val="9"/>
    <w:semiHidden/>
    <w:unhideWhenUsed/>
    <w:qFormat/>
    <w:rsid w:val="00D36AAA"/>
    <w:pPr>
      <w:keepNext/>
      <w:keepLines/>
      <w:numPr>
        <w:ilvl w:val="7"/>
        <w:numId w:val="9"/>
      </w:numPr>
      <w:spacing w:before="240" w:after="64" w:line="320" w:lineRule="atLeast"/>
      <w:ind w:firstLineChars="0" w:firstLine="0"/>
      <w:outlineLvl w:val="7"/>
    </w:pPr>
    <w:rPr>
      <w:rFonts w:asciiTheme="majorHAnsi" w:eastAsiaTheme="majorEastAsia" w:hAnsiTheme="majorHAnsi" w:cstheme="majorBidi"/>
      <w:szCs w:val="24"/>
    </w:rPr>
  </w:style>
  <w:style w:type="paragraph" w:styleId="9">
    <w:name w:val="heading 9"/>
    <w:basedOn w:val="a1"/>
    <w:next w:val="a1"/>
    <w:link w:val="90"/>
    <w:uiPriority w:val="9"/>
    <w:semiHidden/>
    <w:unhideWhenUsed/>
    <w:qFormat/>
    <w:rsid w:val="00D36AAA"/>
    <w:pPr>
      <w:keepNext/>
      <w:keepLines/>
      <w:numPr>
        <w:ilvl w:val="8"/>
        <w:numId w:val="9"/>
      </w:numPr>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11">
    <w:name w:val="Table Simple 1"/>
    <w:basedOn w:val="a3"/>
    <w:uiPriority w:val="99"/>
    <w:semiHidden/>
    <w:unhideWhenUsed/>
    <w:rsid w:val="00D36AAA"/>
    <w:pPr>
      <w:widowControl w:val="0"/>
      <w:spacing w:line="400" w:lineRule="atLeast"/>
      <w:ind w:firstLineChars="200" w:firstLine="20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algorithm">
    <w:name w:val="algorithm"/>
    <w:basedOn w:val="11"/>
    <w:uiPriority w:val="99"/>
    <w:rsid w:val="00D36AAA"/>
    <w:pPr>
      <w:jc w:val="center"/>
    </w:pPr>
    <w:rPr>
      <w:rFonts w:ascii="Times New Roman" w:hAnsi="Times New Roman"/>
      <w:sz w:val="24"/>
      <w:szCs w:val="20"/>
    </w:rPr>
    <w:tblPr>
      <w:tblStyleColBandSize w:val="1"/>
      <w:tblBorders>
        <w:top w:val="single" w:sz="4" w:space="0" w:color="auto"/>
        <w:bottom w:val="single" w:sz="4" w:space="0" w:color="auto"/>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a5">
    <w:name w:val="图注"/>
    <w:basedOn w:val="a1"/>
    <w:link w:val="a6"/>
    <w:qFormat/>
    <w:rsid w:val="00D36AAA"/>
    <w:pPr>
      <w:spacing w:afterLines="100" w:after="100" w:line="300" w:lineRule="exact"/>
      <w:ind w:firstLineChars="0" w:firstLine="0"/>
      <w:jc w:val="center"/>
    </w:pPr>
    <w:rPr>
      <w:rFonts w:eastAsia="黑体"/>
      <w:b/>
    </w:rPr>
  </w:style>
  <w:style w:type="character" w:customStyle="1" w:styleId="a6">
    <w:name w:val="图注 字符"/>
    <w:basedOn w:val="a2"/>
    <w:link w:val="a5"/>
    <w:rsid w:val="00D36AAA"/>
    <w:rPr>
      <w:rFonts w:ascii="Times New Roman" w:eastAsia="黑体" w:hAnsi="Times New Roman"/>
      <w:b/>
      <w:sz w:val="24"/>
    </w:rPr>
  </w:style>
  <w:style w:type="paragraph" w:customStyle="1" w:styleId="biaotou">
    <w:name w:val="biaotou"/>
    <w:basedOn w:val="a5"/>
    <w:link w:val="biaotou0"/>
    <w:qFormat/>
    <w:rsid w:val="00D36AAA"/>
    <w:pPr>
      <w:spacing w:beforeLines="100" w:before="100" w:afterLines="0" w:after="0"/>
    </w:pPr>
    <w:rPr>
      <w:b w:val="0"/>
    </w:rPr>
  </w:style>
  <w:style w:type="character" w:customStyle="1" w:styleId="biaotou0">
    <w:name w:val="biaotou 字符"/>
    <w:basedOn w:val="a6"/>
    <w:link w:val="biaotou"/>
    <w:rsid w:val="00D36AAA"/>
    <w:rPr>
      <w:rFonts w:ascii="Times New Roman" w:eastAsia="黑体" w:hAnsi="Times New Roman"/>
      <w:b w:val="0"/>
      <w:sz w:val="24"/>
    </w:rPr>
  </w:style>
  <w:style w:type="character" w:customStyle="1" w:styleId="10">
    <w:name w:val="标题 1 字符"/>
    <w:basedOn w:val="a2"/>
    <w:link w:val="1"/>
    <w:uiPriority w:val="9"/>
    <w:rsid w:val="00D36AAA"/>
    <w:rPr>
      <w:rFonts w:ascii="Times New Roman" w:eastAsia="黑体" w:hAnsi="Times New Roman"/>
      <w:b/>
      <w:bCs/>
      <w:kern w:val="44"/>
      <w:sz w:val="36"/>
      <w:szCs w:val="44"/>
    </w:rPr>
  </w:style>
  <w:style w:type="paragraph" w:styleId="TOC">
    <w:name w:val="TOC Heading"/>
    <w:basedOn w:val="1"/>
    <w:next w:val="a1"/>
    <w:uiPriority w:val="39"/>
    <w:unhideWhenUsed/>
    <w:qFormat/>
    <w:rsid w:val="00D36AAA"/>
    <w:pPr>
      <w:widowControl/>
      <w:numPr>
        <w:numId w:val="0"/>
      </w:numPr>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12">
    <w:name w:val="未处理的提及1"/>
    <w:basedOn w:val="a2"/>
    <w:uiPriority w:val="99"/>
    <w:semiHidden/>
    <w:unhideWhenUsed/>
    <w:rsid w:val="00D36AAA"/>
    <w:rPr>
      <w:color w:val="605E5C"/>
      <w:shd w:val="clear" w:color="auto" w:fill="E1DFDD"/>
    </w:rPr>
  </w:style>
  <w:style w:type="paragraph" w:styleId="a7">
    <w:name w:val="Title"/>
    <w:basedOn w:val="a1"/>
    <w:next w:val="a1"/>
    <w:link w:val="a8"/>
    <w:uiPriority w:val="10"/>
    <w:qFormat/>
    <w:rsid w:val="00D36AAA"/>
    <w:pPr>
      <w:spacing w:before="240" w:after="60"/>
      <w:ind w:firstLineChars="0" w:firstLine="0"/>
      <w:jc w:val="center"/>
      <w:outlineLvl w:val="0"/>
    </w:pPr>
    <w:rPr>
      <w:rFonts w:asciiTheme="majorHAnsi" w:eastAsiaTheme="majorEastAsia" w:hAnsiTheme="majorHAnsi" w:cstheme="majorBidi"/>
      <w:b/>
      <w:bCs/>
      <w:sz w:val="32"/>
      <w:szCs w:val="32"/>
    </w:rPr>
  </w:style>
  <w:style w:type="character" w:customStyle="1" w:styleId="a8">
    <w:name w:val="标题 字符"/>
    <w:basedOn w:val="a2"/>
    <w:link w:val="a7"/>
    <w:uiPriority w:val="10"/>
    <w:rsid w:val="00D36AAA"/>
    <w:rPr>
      <w:rFonts w:asciiTheme="majorHAnsi" w:eastAsiaTheme="majorEastAsia" w:hAnsiTheme="majorHAnsi" w:cstheme="majorBidi"/>
      <w:b/>
      <w:bCs/>
      <w:sz w:val="32"/>
      <w:szCs w:val="32"/>
    </w:rPr>
  </w:style>
  <w:style w:type="character" w:customStyle="1" w:styleId="20">
    <w:name w:val="标题 2 字符"/>
    <w:basedOn w:val="a2"/>
    <w:link w:val="2"/>
    <w:uiPriority w:val="9"/>
    <w:rsid w:val="00D36AAA"/>
    <w:rPr>
      <w:rFonts w:ascii="Times New Roman" w:eastAsia="黑体" w:hAnsi="Times New Roman" w:cstheme="majorBidi"/>
      <w:b/>
      <w:bCs/>
      <w:sz w:val="28"/>
      <w:szCs w:val="28"/>
    </w:rPr>
  </w:style>
  <w:style w:type="character" w:customStyle="1" w:styleId="30">
    <w:name w:val="标题 3 字符"/>
    <w:basedOn w:val="a2"/>
    <w:link w:val="3"/>
    <w:uiPriority w:val="9"/>
    <w:rsid w:val="00D36AAA"/>
    <w:rPr>
      <w:rFonts w:ascii="Times New Roman" w:eastAsia="黑体" w:hAnsi="Times New Roman"/>
      <w:b/>
      <w:bCs/>
      <w:sz w:val="26"/>
      <w:szCs w:val="32"/>
    </w:rPr>
  </w:style>
  <w:style w:type="character" w:customStyle="1" w:styleId="40">
    <w:name w:val="标题 4 字符"/>
    <w:basedOn w:val="a2"/>
    <w:link w:val="4"/>
    <w:uiPriority w:val="9"/>
    <w:semiHidden/>
    <w:rsid w:val="00D36AAA"/>
    <w:rPr>
      <w:rFonts w:ascii="Times New Roman" w:eastAsia="黑体" w:hAnsi="Times New Roman" w:cstheme="majorBidi"/>
      <w:bCs/>
      <w:sz w:val="24"/>
      <w:szCs w:val="28"/>
    </w:rPr>
  </w:style>
  <w:style w:type="character" w:customStyle="1" w:styleId="50">
    <w:name w:val="标题 5 字符"/>
    <w:basedOn w:val="a2"/>
    <w:link w:val="5"/>
    <w:uiPriority w:val="9"/>
    <w:semiHidden/>
    <w:rsid w:val="00D36AAA"/>
    <w:rPr>
      <w:rFonts w:ascii="Times New Roman" w:eastAsia="宋体" w:hAnsi="Times New Roman"/>
      <w:b/>
      <w:bCs/>
      <w:sz w:val="28"/>
      <w:szCs w:val="28"/>
    </w:rPr>
  </w:style>
  <w:style w:type="character" w:customStyle="1" w:styleId="60">
    <w:name w:val="标题 6 字符"/>
    <w:basedOn w:val="a2"/>
    <w:link w:val="6"/>
    <w:uiPriority w:val="9"/>
    <w:semiHidden/>
    <w:rsid w:val="00D36AAA"/>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D36AAA"/>
    <w:rPr>
      <w:rFonts w:ascii="Times New Roman" w:eastAsia="宋体" w:hAnsi="Times New Roman"/>
      <w:b/>
      <w:bCs/>
      <w:sz w:val="24"/>
      <w:szCs w:val="24"/>
    </w:rPr>
  </w:style>
  <w:style w:type="character" w:customStyle="1" w:styleId="80">
    <w:name w:val="标题 8 字符"/>
    <w:basedOn w:val="a2"/>
    <w:link w:val="8"/>
    <w:uiPriority w:val="9"/>
    <w:semiHidden/>
    <w:rsid w:val="00D36AAA"/>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D36AAA"/>
    <w:rPr>
      <w:rFonts w:asciiTheme="majorHAnsi" w:eastAsiaTheme="majorEastAsia" w:hAnsiTheme="majorHAnsi" w:cstheme="majorBidi"/>
      <w:szCs w:val="21"/>
    </w:rPr>
  </w:style>
  <w:style w:type="paragraph" w:customStyle="1" w:styleId="a9">
    <w:name w:val="公式&amp;图&amp;表"/>
    <w:basedOn w:val="a1"/>
    <w:link w:val="aa"/>
    <w:qFormat/>
    <w:rsid w:val="00D36AAA"/>
    <w:pPr>
      <w:widowControl/>
      <w:tabs>
        <w:tab w:val="center" w:pos="4320"/>
        <w:tab w:val="center" w:pos="4536"/>
        <w:tab w:val="right" w:pos="10490"/>
      </w:tabs>
      <w:ind w:firstLineChars="0" w:firstLine="0"/>
      <w:jc w:val="left"/>
    </w:pPr>
    <w:rPr>
      <w:lang w:val="zh-CN"/>
    </w:rPr>
  </w:style>
  <w:style w:type="character" w:customStyle="1" w:styleId="aa">
    <w:name w:val="公式&amp;图&amp;表 字符"/>
    <w:basedOn w:val="a2"/>
    <w:link w:val="a9"/>
    <w:rsid w:val="00D36AAA"/>
    <w:rPr>
      <w:rFonts w:ascii="Times New Roman" w:eastAsia="宋体" w:hAnsi="Times New Roman"/>
      <w:sz w:val="24"/>
      <w:lang w:val="zh-CN"/>
    </w:rPr>
  </w:style>
  <w:style w:type="paragraph" w:customStyle="1" w:styleId="ab">
    <w:name w:val="表身"/>
    <w:basedOn w:val="a9"/>
    <w:link w:val="ac"/>
    <w:qFormat/>
    <w:rsid w:val="00D36AAA"/>
    <w:pPr>
      <w:spacing w:line="360" w:lineRule="auto"/>
      <w:jc w:val="center"/>
    </w:pPr>
  </w:style>
  <w:style w:type="character" w:customStyle="1" w:styleId="ac">
    <w:name w:val="表身 字符"/>
    <w:basedOn w:val="aa"/>
    <w:link w:val="ab"/>
    <w:rsid w:val="00D36AAA"/>
    <w:rPr>
      <w:rFonts w:ascii="Times New Roman" w:eastAsia="宋体" w:hAnsi="Times New Roman"/>
      <w:sz w:val="24"/>
      <w:lang w:val="zh-CN"/>
    </w:rPr>
  </w:style>
  <w:style w:type="paragraph" w:customStyle="1" w:styleId="a0">
    <w:name w:val="参考资料"/>
    <w:basedOn w:val="a1"/>
    <w:link w:val="ad"/>
    <w:rsid w:val="00D36AAA"/>
    <w:pPr>
      <w:numPr>
        <w:numId w:val="10"/>
      </w:numPr>
      <w:spacing w:before="60" w:line="320" w:lineRule="exact"/>
      <w:ind w:firstLineChars="0" w:firstLine="0"/>
      <w:jc w:val="left"/>
    </w:pPr>
    <w:rPr>
      <w:sz w:val="21"/>
    </w:rPr>
  </w:style>
  <w:style w:type="character" w:customStyle="1" w:styleId="ad">
    <w:name w:val="参考资料 字符"/>
    <w:basedOn w:val="a2"/>
    <w:link w:val="a0"/>
    <w:rsid w:val="00D36AAA"/>
    <w:rPr>
      <w:rFonts w:ascii="Times New Roman" w:eastAsia="宋体" w:hAnsi="Times New Roman"/>
    </w:rPr>
  </w:style>
  <w:style w:type="paragraph" w:customStyle="1" w:styleId="a">
    <w:name w:val="参考文献"/>
    <w:basedOn w:val="a0"/>
    <w:link w:val="ae"/>
    <w:qFormat/>
    <w:rsid w:val="00D36AAA"/>
    <w:pPr>
      <w:numPr>
        <w:numId w:val="11"/>
      </w:numPr>
      <w:snapToGrid w:val="0"/>
      <w:contextualSpacing/>
    </w:pPr>
  </w:style>
  <w:style w:type="character" w:customStyle="1" w:styleId="ae">
    <w:name w:val="参考文献 字符"/>
    <w:basedOn w:val="ad"/>
    <w:link w:val="a"/>
    <w:rsid w:val="00D36AAA"/>
    <w:rPr>
      <w:rFonts w:ascii="Times New Roman" w:eastAsia="宋体" w:hAnsi="Times New Roman"/>
    </w:rPr>
  </w:style>
  <w:style w:type="character" w:styleId="af">
    <w:name w:val="Hyperlink"/>
    <w:basedOn w:val="a2"/>
    <w:uiPriority w:val="99"/>
    <w:unhideWhenUsed/>
    <w:rsid w:val="00D36AAA"/>
    <w:rPr>
      <w:color w:val="0000FF" w:themeColor="hyperlink"/>
      <w:u w:val="single"/>
    </w:rPr>
  </w:style>
  <w:style w:type="character" w:styleId="af0">
    <w:name w:val="FollowedHyperlink"/>
    <w:basedOn w:val="a2"/>
    <w:uiPriority w:val="99"/>
    <w:semiHidden/>
    <w:unhideWhenUsed/>
    <w:rsid w:val="00D36AAA"/>
    <w:rPr>
      <w:color w:val="800080" w:themeColor="followedHyperlink"/>
      <w:u w:val="single"/>
    </w:rPr>
  </w:style>
  <w:style w:type="paragraph" w:styleId="af1">
    <w:name w:val="Subtitle"/>
    <w:basedOn w:val="a1"/>
    <w:next w:val="a1"/>
    <w:link w:val="af2"/>
    <w:uiPriority w:val="11"/>
    <w:qFormat/>
    <w:rsid w:val="00D36AAA"/>
    <w:pPr>
      <w:spacing w:before="240" w:after="60" w:line="312" w:lineRule="atLeast"/>
      <w:jc w:val="center"/>
      <w:outlineLvl w:val="1"/>
    </w:pPr>
    <w:rPr>
      <w:rFonts w:asciiTheme="minorHAnsi" w:eastAsiaTheme="minorEastAsia" w:hAnsiTheme="minorHAnsi"/>
      <w:b/>
      <w:bCs/>
      <w:kern w:val="28"/>
      <w:sz w:val="32"/>
      <w:szCs w:val="32"/>
    </w:rPr>
  </w:style>
  <w:style w:type="character" w:customStyle="1" w:styleId="af2">
    <w:name w:val="副标题 字符"/>
    <w:basedOn w:val="a2"/>
    <w:link w:val="af1"/>
    <w:uiPriority w:val="11"/>
    <w:rsid w:val="00D36AAA"/>
    <w:rPr>
      <w:b/>
      <w:bCs/>
      <w:kern w:val="28"/>
      <w:sz w:val="32"/>
      <w:szCs w:val="32"/>
    </w:rPr>
  </w:style>
  <w:style w:type="paragraph" w:customStyle="1" w:styleId="pictrue">
    <w:name w:val="公式&amp;pictrue"/>
    <w:basedOn w:val="a1"/>
    <w:link w:val="pictrue0"/>
    <w:rsid w:val="00D36AAA"/>
    <w:pPr>
      <w:widowControl/>
      <w:tabs>
        <w:tab w:val="center" w:pos="4536"/>
        <w:tab w:val="right" w:pos="10490"/>
      </w:tabs>
      <w:ind w:firstLineChars="0" w:firstLine="0"/>
      <w:jc w:val="left"/>
    </w:pPr>
    <w:rPr>
      <w:lang w:val="zh-CN"/>
    </w:rPr>
  </w:style>
  <w:style w:type="character" w:customStyle="1" w:styleId="pictrue0">
    <w:name w:val="公式&amp;pictrue 字符"/>
    <w:basedOn w:val="a2"/>
    <w:link w:val="pictrue"/>
    <w:rsid w:val="00D36AAA"/>
    <w:rPr>
      <w:rFonts w:ascii="Times New Roman" w:eastAsia="宋体" w:hAnsi="Times New Roman"/>
      <w:sz w:val="24"/>
      <w:lang w:val="zh-CN"/>
    </w:rPr>
  </w:style>
  <w:style w:type="paragraph" w:styleId="af3">
    <w:name w:val="List Paragraph"/>
    <w:basedOn w:val="a1"/>
    <w:link w:val="af4"/>
    <w:uiPriority w:val="34"/>
    <w:qFormat/>
    <w:rsid w:val="00D36AAA"/>
    <w:pPr>
      <w:ind w:firstLine="420"/>
    </w:pPr>
    <w:rPr>
      <w:sz w:val="28"/>
    </w:rPr>
  </w:style>
  <w:style w:type="character" w:customStyle="1" w:styleId="af4">
    <w:name w:val="列表段落 字符"/>
    <w:basedOn w:val="a2"/>
    <w:link w:val="af3"/>
    <w:uiPriority w:val="34"/>
    <w:rsid w:val="00D36AAA"/>
    <w:rPr>
      <w:rFonts w:ascii="Times New Roman" w:eastAsia="宋体" w:hAnsi="Times New Roman"/>
      <w:sz w:val="28"/>
    </w:rPr>
  </w:style>
  <w:style w:type="paragraph" w:styleId="TOC1">
    <w:name w:val="toc 1"/>
    <w:basedOn w:val="a1"/>
    <w:next w:val="a1"/>
    <w:autoRedefine/>
    <w:uiPriority w:val="39"/>
    <w:unhideWhenUsed/>
    <w:qFormat/>
    <w:rsid w:val="00D36AAA"/>
    <w:pPr>
      <w:spacing w:before="120" w:after="120"/>
      <w:jc w:val="left"/>
    </w:pPr>
    <w:rPr>
      <w:rFonts w:asciiTheme="minorHAnsi" w:eastAsiaTheme="minorHAnsi"/>
      <w:b/>
      <w:bCs/>
      <w:caps/>
      <w:sz w:val="20"/>
      <w:szCs w:val="20"/>
    </w:rPr>
  </w:style>
  <w:style w:type="paragraph" w:styleId="TOC2">
    <w:name w:val="toc 2"/>
    <w:basedOn w:val="a1"/>
    <w:next w:val="a1"/>
    <w:autoRedefine/>
    <w:uiPriority w:val="39"/>
    <w:unhideWhenUsed/>
    <w:qFormat/>
    <w:rsid w:val="00D36AAA"/>
    <w:pPr>
      <w:tabs>
        <w:tab w:val="left" w:pos="851"/>
        <w:tab w:val="right" w:leader="dot" w:pos="8776"/>
      </w:tabs>
      <w:spacing w:line="320" w:lineRule="atLeast"/>
      <w:ind w:left="280" w:firstLineChars="73" w:firstLine="146"/>
      <w:jc w:val="left"/>
    </w:pPr>
    <w:rPr>
      <w:rFonts w:asciiTheme="minorHAnsi" w:eastAsiaTheme="minorHAnsi"/>
      <w:smallCaps/>
      <w:noProof/>
      <w:sz w:val="20"/>
      <w:szCs w:val="20"/>
    </w:rPr>
  </w:style>
  <w:style w:type="paragraph" w:styleId="TOC3">
    <w:name w:val="toc 3"/>
    <w:basedOn w:val="a1"/>
    <w:next w:val="a1"/>
    <w:autoRedefine/>
    <w:uiPriority w:val="39"/>
    <w:unhideWhenUsed/>
    <w:rsid w:val="00D36AAA"/>
    <w:pPr>
      <w:ind w:leftChars="400" w:left="840"/>
    </w:pPr>
  </w:style>
  <w:style w:type="paragraph" w:styleId="af5">
    <w:name w:val="Balloon Text"/>
    <w:basedOn w:val="a1"/>
    <w:link w:val="af6"/>
    <w:uiPriority w:val="99"/>
    <w:semiHidden/>
    <w:unhideWhenUsed/>
    <w:rsid w:val="00D36AAA"/>
    <w:pPr>
      <w:spacing w:line="240" w:lineRule="auto"/>
    </w:pPr>
    <w:rPr>
      <w:sz w:val="18"/>
      <w:szCs w:val="18"/>
    </w:rPr>
  </w:style>
  <w:style w:type="character" w:customStyle="1" w:styleId="af6">
    <w:name w:val="批注框文本 字符"/>
    <w:basedOn w:val="a2"/>
    <w:link w:val="af5"/>
    <w:uiPriority w:val="99"/>
    <w:semiHidden/>
    <w:rsid w:val="00D36AAA"/>
    <w:rPr>
      <w:rFonts w:ascii="Times New Roman" w:eastAsia="宋体" w:hAnsi="Times New Roman"/>
      <w:sz w:val="18"/>
      <w:szCs w:val="18"/>
    </w:rPr>
  </w:style>
  <w:style w:type="character" w:styleId="af7">
    <w:name w:val="Emphasis"/>
    <w:basedOn w:val="a2"/>
    <w:uiPriority w:val="20"/>
    <w:qFormat/>
    <w:rsid w:val="00D36AAA"/>
    <w:rPr>
      <w:i/>
      <w:iCs/>
    </w:rPr>
  </w:style>
  <w:style w:type="character" w:styleId="af8">
    <w:name w:val="Book Title"/>
    <w:uiPriority w:val="33"/>
    <w:qFormat/>
    <w:rsid w:val="00D36AAA"/>
    <w:rPr>
      <w:b/>
      <w:bCs/>
      <w:i/>
      <w:iCs/>
      <w:spacing w:val="5"/>
    </w:rPr>
  </w:style>
  <w:style w:type="table" w:styleId="af9">
    <w:name w:val="Table Grid"/>
    <w:basedOn w:val="a3"/>
    <w:uiPriority w:val="39"/>
    <w:rsid w:val="00D36A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No Spacing"/>
    <w:link w:val="afb"/>
    <w:uiPriority w:val="1"/>
    <w:qFormat/>
    <w:rsid w:val="00D36AAA"/>
    <w:pPr>
      <w:widowControl w:val="0"/>
      <w:ind w:firstLineChars="200" w:firstLine="200"/>
      <w:jc w:val="both"/>
    </w:pPr>
    <w:rPr>
      <w:rFonts w:ascii="Times New Roman" w:hAnsi="Times New Roman"/>
      <w:sz w:val="28"/>
    </w:rPr>
  </w:style>
  <w:style w:type="character" w:customStyle="1" w:styleId="afb">
    <w:name w:val="无间隔 字符"/>
    <w:link w:val="afa"/>
    <w:uiPriority w:val="1"/>
    <w:rsid w:val="00D36AAA"/>
    <w:rPr>
      <w:rFonts w:ascii="Times New Roman" w:eastAsia="宋体" w:hAnsi="Times New Roman"/>
      <w:sz w:val="28"/>
    </w:rPr>
  </w:style>
  <w:style w:type="character" w:styleId="afc">
    <w:name w:val="Strong"/>
    <w:basedOn w:val="a2"/>
    <w:uiPriority w:val="22"/>
    <w:qFormat/>
    <w:rsid w:val="00D36AAA"/>
    <w:rPr>
      <w:b/>
      <w:bCs/>
    </w:rPr>
  </w:style>
  <w:style w:type="paragraph" w:styleId="afd">
    <w:name w:val="footer"/>
    <w:basedOn w:val="a1"/>
    <w:link w:val="afe"/>
    <w:uiPriority w:val="99"/>
    <w:unhideWhenUsed/>
    <w:rsid w:val="00D36AAA"/>
    <w:pPr>
      <w:tabs>
        <w:tab w:val="center" w:pos="4153"/>
        <w:tab w:val="right" w:pos="8306"/>
      </w:tabs>
      <w:snapToGrid w:val="0"/>
      <w:spacing w:line="240" w:lineRule="atLeast"/>
      <w:jc w:val="left"/>
    </w:pPr>
    <w:rPr>
      <w:sz w:val="18"/>
      <w:szCs w:val="18"/>
    </w:rPr>
  </w:style>
  <w:style w:type="character" w:customStyle="1" w:styleId="afe">
    <w:name w:val="页脚 字符"/>
    <w:basedOn w:val="a2"/>
    <w:link w:val="afd"/>
    <w:uiPriority w:val="99"/>
    <w:rsid w:val="00D36AAA"/>
    <w:rPr>
      <w:rFonts w:ascii="Times New Roman" w:eastAsia="宋体" w:hAnsi="Times New Roman"/>
      <w:sz w:val="18"/>
      <w:szCs w:val="18"/>
    </w:rPr>
  </w:style>
  <w:style w:type="paragraph" w:styleId="aff">
    <w:name w:val="header"/>
    <w:basedOn w:val="a1"/>
    <w:link w:val="aff0"/>
    <w:uiPriority w:val="99"/>
    <w:unhideWhenUsed/>
    <w:rsid w:val="00D36AAA"/>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ff0">
    <w:name w:val="页眉 字符"/>
    <w:basedOn w:val="a2"/>
    <w:link w:val="aff"/>
    <w:uiPriority w:val="99"/>
    <w:rsid w:val="00D36AAA"/>
    <w:rPr>
      <w:rFonts w:ascii="Times New Roman" w:eastAsia="宋体" w:hAnsi="Times New Roman"/>
      <w:sz w:val="18"/>
      <w:szCs w:val="18"/>
    </w:rPr>
  </w:style>
  <w:style w:type="character" w:styleId="aff1">
    <w:name w:val="Placeholder Text"/>
    <w:basedOn w:val="a2"/>
    <w:uiPriority w:val="99"/>
    <w:semiHidden/>
    <w:rsid w:val="00D36AAA"/>
    <w:rPr>
      <w:color w:val="808080"/>
    </w:rPr>
  </w:style>
  <w:style w:type="character" w:styleId="aff2">
    <w:name w:val="Unresolved Mention"/>
    <w:basedOn w:val="a2"/>
    <w:uiPriority w:val="99"/>
    <w:semiHidden/>
    <w:unhideWhenUsed/>
    <w:rsid w:val="007E41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4726029">
      <w:bodyDiv w:val="1"/>
      <w:marLeft w:val="0"/>
      <w:marRight w:val="0"/>
      <w:marTop w:val="0"/>
      <w:marBottom w:val="0"/>
      <w:divBdr>
        <w:top w:val="none" w:sz="0" w:space="0" w:color="auto"/>
        <w:left w:val="none" w:sz="0" w:space="0" w:color="auto"/>
        <w:bottom w:val="none" w:sz="0" w:space="0" w:color="auto"/>
        <w:right w:val="none" w:sz="0" w:space="0" w:color="auto"/>
      </w:divBdr>
      <w:divsChild>
        <w:div w:id="1357005610">
          <w:marLeft w:val="0"/>
          <w:marRight w:val="0"/>
          <w:marTop w:val="0"/>
          <w:marBottom w:val="30"/>
          <w:divBdr>
            <w:top w:val="none" w:sz="0" w:space="0" w:color="auto"/>
            <w:left w:val="none" w:sz="0" w:space="0" w:color="auto"/>
            <w:bottom w:val="none" w:sz="0" w:space="0" w:color="auto"/>
            <w:right w:val="none" w:sz="0" w:space="0" w:color="auto"/>
          </w:divBdr>
        </w:div>
      </w:divsChild>
    </w:div>
    <w:div w:id="1006716131">
      <w:bodyDiv w:val="1"/>
      <w:marLeft w:val="0"/>
      <w:marRight w:val="0"/>
      <w:marTop w:val="0"/>
      <w:marBottom w:val="0"/>
      <w:divBdr>
        <w:top w:val="none" w:sz="0" w:space="0" w:color="auto"/>
        <w:left w:val="none" w:sz="0" w:space="0" w:color="auto"/>
        <w:bottom w:val="none" w:sz="0" w:space="0" w:color="auto"/>
        <w:right w:val="none" w:sz="0" w:space="0" w:color="auto"/>
      </w:divBdr>
      <w:divsChild>
        <w:div w:id="161089077">
          <w:marLeft w:val="0"/>
          <w:marRight w:val="0"/>
          <w:marTop w:val="0"/>
          <w:marBottom w:val="30"/>
          <w:divBdr>
            <w:top w:val="none" w:sz="0" w:space="0" w:color="auto"/>
            <w:left w:val="none" w:sz="0" w:space="0" w:color="auto"/>
            <w:bottom w:val="none" w:sz="0" w:space="0" w:color="auto"/>
            <w:right w:val="none" w:sz="0" w:space="0" w:color="auto"/>
          </w:divBdr>
        </w:div>
      </w:divsChild>
    </w:div>
    <w:div w:id="1020544593">
      <w:bodyDiv w:val="1"/>
      <w:marLeft w:val="0"/>
      <w:marRight w:val="0"/>
      <w:marTop w:val="0"/>
      <w:marBottom w:val="0"/>
      <w:divBdr>
        <w:top w:val="none" w:sz="0" w:space="0" w:color="auto"/>
        <w:left w:val="none" w:sz="0" w:space="0" w:color="auto"/>
        <w:bottom w:val="none" w:sz="0" w:space="0" w:color="auto"/>
        <w:right w:val="none" w:sz="0" w:space="0" w:color="auto"/>
      </w:divBdr>
    </w:div>
    <w:div w:id="1601765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9F134C-A382-4789-8146-B62AD6E9A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5</Pages>
  <Words>1986</Words>
  <Characters>1987</Characters>
  <Application>Microsoft Office Word</Application>
  <DocSecurity>0</DocSecurity>
  <Lines>1987</Lines>
  <Paragraphs>1986</Paragraphs>
  <ScaleCrop>false</ScaleCrop>
  <Company/>
  <LinksUpToDate>false</LinksUpToDate>
  <CharactersWithSpaces>1987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Weihan Gao</dc:creator>
  <cp:keywords/>
  <dc:description/>
  <cp:lastModifiedBy>Weihan Gao</cp:lastModifiedBy>
  <cp:revision>84</cp:revision>
  <dcterms:created xsi:type="dcterms:W3CDTF">2022-10-30T13:13:00Z</dcterms:created>
  <dcterms:modified xsi:type="dcterms:W3CDTF">2022-10-30T19:46:00Z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e64fc081ec3c36552e004c23e184e3871f8a6c2ca84fbe920325e24ad1aa733e</vt:lpwstr>
  </property>
</Properties>
</file>